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A2" w:rsidRDefault="00B05DA2" w:rsidP="00E10C1B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-623570</wp:posOffset>
            </wp:positionV>
            <wp:extent cx="1971950" cy="1238423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C1B" w:rsidRPr="00AC5148">
        <w:rPr>
          <w:sz w:val="18"/>
          <w:szCs w:val="18"/>
        </w:rPr>
        <w:t xml:space="preserve">   </w:t>
      </w:r>
    </w:p>
    <w:p w:rsidR="00B05DA2" w:rsidRDefault="00B05DA2" w:rsidP="00E10C1B">
      <w:pPr>
        <w:rPr>
          <w:sz w:val="18"/>
          <w:szCs w:val="18"/>
        </w:rPr>
      </w:pPr>
    </w:p>
    <w:p w:rsidR="00B05DA2" w:rsidRDefault="00B05DA2" w:rsidP="00E10C1B">
      <w:pPr>
        <w:rPr>
          <w:sz w:val="18"/>
          <w:szCs w:val="18"/>
        </w:rPr>
      </w:pPr>
    </w:p>
    <w:p w:rsidR="00B05DA2" w:rsidRDefault="00B05DA2" w:rsidP="00E10C1B">
      <w:pPr>
        <w:rPr>
          <w:sz w:val="18"/>
          <w:szCs w:val="18"/>
        </w:rPr>
      </w:pPr>
    </w:p>
    <w:p w:rsidR="00B05DA2" w:rsidRDefault="00B05DA2" w:rsidP="00B05DA2">
      <w:pPr>
        <w:jc w:val="center"/>
        <w:rPr>
          <w:rFonts w:ascii="Arial" w:hAnsi="Arial" w:cs="Arial"/>
          <w:b/>
          <w:sz w:val="32"/>
          <w:szCs w:val="32"/>
        </w:rPr>
      </w:pPr>
    </w:p>
    <w:p w:rsidR="00E10C1B" w:rsidRPr="0039552A" w:rsidRDefault="00E10C1B" w:rsidP="00B05DA2">
      <w:pPr>
        <w:jc w:val="center"/>
        <w:rPr>
          <w:sz w:val="18"/>
          <w:szCs w:val="18"/>
        </w:rPr>
      </w:pPr>
      <w:r w:rsidRPr="0039552A">
        <w:rPr>
          <w:rFonts w:ascii="Arial" w:hAnsi="Arial" w:cs="Arial"/>
          <w:b/>
          <w:sz w:val="32"/>
          <w:szCs w:val="32"/>
        </w:rPr>
        <w:t>SERVIÇOS PRESTADOS PELA ACESJO</w:t>
      </w:r>
    </w:p>
    <w:p w:rsidR="00E10C1B" w:rsidRPr="00AC5148" w:rsidRDefault="00E10C1B" w:rsidP="00E10C1B">
      <w:pPr>
        <w:rPr>
          <w:rFonts w:ascii="Arial" w:hAnsi="Arial" w:cs="Arial"/>
          <w:b/>
          <w:sz w:val="20"/>
          <w:szCs w:val="20"/>
        </w:rPr>
      </w:pPr>
    </w:p>
    <w:p w:rsidR="00E10C1B" w:rsidRPr="00AC5148" w:rsidRDefault="00E10C1B" w:rsidP="00E10C1B">
      <w:pPr>
        <w:rPr>
          <w:rFonts w:ascii="Arial" w:hAnsi="Arial" w:cs="Arial"/>
          <w:sz w:val="20"/>
          <w:szCs w:val="20"/>
        </w:rPr>
      </w:pPr>
    </w:p>
    <w:p w:rsidR="00E10C1B" w:rsidRPr="00AC5148" w:rsidRDefault="00E10C1B" w:rsidP="00E10C1B">
      <w:pPr>
        <w:rPr>
          <w:rFonts w:ascii="Arial" w:hAnsi="Arial" w:cs="Arial"/>
          <w:sz w:val="20"/>
          <w:szCs w:val="20"/>
        </w:rPr>
      </w:pPr>
    </w:p>
    <w:p w:rsidR="00E10C1B" w:rsidRPr="003B2E4A" w:rsidRDefault="007F01D6" w:rsidP="00E10C1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038225" cy="639445"/>
            <wp:effectExtent l="0" t="0" r="9525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A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406" cy="63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C1B" w:rsidRPr="003B2E4A">
        <w:rPr>
          <w:rFonts w:ascii="Arial" w:hAnsi="Arial" w:cs="Arial"/>
          <w:b/>
          <w:sz w:val="20"/>
          <w:szCs w:val="20"/>
        </w:rPr>
        <w:t xml:space="preserve">1 – ACESJO ON-LINE </w:t>
      </w:r>
    </w:p>
    <w:p w:rsidR="00E10C1B" w:rsidRDefault="0028684A" w:rsidP="00E10C1B">
      <w:pPr>
        <w:jc w:val="both"/>
        <w:rPr>
          <w:rFonts w:ascii="Arial" w:hAnsi="Arial" w:cs="Arial"/>
          <w:sz w:val="20"/>
          <w:szCs w:val="20"/>
        </w:rPr>
      </w:pPr>
      <w:r w:rsidRPr="003B2E4A">
        <w:rPr>
          <w:rFonts w:ascii="Arial" w:hAnsi="Arial" w:cs="Arial"/>
          <w:sz w:val="20"/>
          <w:szCs w:val="20"/>
        </w:rPr>
        <w:t xml:space="preserve">          </w:t>
      </w:r>
      <w:r w:rsidR="00E10C1B" w:rsidRPr="003B2E4A">
        <w:rPr>
          <w:rFonts w:ascii="Arial" w:hAnsi="Arial" w:cs="Arial"/>
          <w:sz w:val="20"/>
          <w:szCs w:val="20"/>
        </w:rPr>
        <w:t>Enviamos mensage</w:t>
      </w:r>
      <w:r w:rsidR="00B05DA2">
        <w:rPr>
          <w:rFonts w:ascii="Arial" w:hAnsi="Arial" w:cs="Arial"/>
          <w:sz w:val="20"/>
          <w:szCs w:val="20"/>
        </w:rPr>
        <w:t>ns de interesse dos empresários</w:t>
      </w:r>
      <w:r w:rsidR="00E10C1B" w:rsidRPr="003B2E4A">
        <w:rPr>
          <w:rFonts w:ascii="Arial" w:hAnsi="Arial" w:cs="Arial"/>
          <w:sz w:val="20"/>
          <w:szCs w:val="20"/>
        </w:rPr>
        <w:t>(as), tais como, atualidades e acontecimentos que envolvam o meio empresarial, semanalmente, via e</w:t>
      </w:r>
      <w:r w:rsidR="00EF15C5">
        <w:rPr>
          <w:rFonts w:ascii="Arial" w:hAnsi="Arial" w:cs="Arial"/>
          <w:sz w:val="20"/>
          <w:szCs w:val="20"/>
        </w:rPr>
        <w:t>-</w:t>
      </w:r>
      <w:r w:rsidR="00E10C1B" w:rsidRPr="003B2E4A">
        <w:rPr>
          <w:rFonts w:ascii="Arial" w:hAnsi="Arial" w:cs="Arial"/>
          <w:sz w:val="20"/>
          <w:szCs w:val="20"/>
        </w:rPr>
        <w:t>mail, para as empresas associadas que integram nosso banco de dados.</w:t>
      </w:r>
    </w:p>
    <w:p w:rsidR="00B05DA2" w:rsidRPr="003B2E4A" w:rsidRDefault="00B05DA2" w:rsidP="00E10C1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Emais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4D1BBA">
          <w:rPr>
            <w:rStyle w:val="Hyperlink"/>
            <w:rFonts w:ascii="Arial" w:hAnsi="Arial" w:cs="Arial"/>
            <w:sz w:val="20"/>
            <w:szCs w:val="20"/>
          </w:rPr>
          <w:t>acesjo.saojorge@outlook.com</w:t>
        </w:r>
      </w:hyperlink>
      <w:r>
        <w:rPr>
          <w:rFonts w:ascii="Arial" w:hAnsi="Arial" w:cs="Arial"/>
          <w:sz w:val="20"/>
          <w:szCs w:val="20"/>
        </w:rPr>
        <w:t xml:space="preserve"> e </w:t>
      </w:r>
      <w:hyperlink r:id="rId7" w:history="1">
        <w:r w:rsidRPr="004D1BBA">
          <w:rPr>
            <w:rStyle w:val="Hyperlink"/>
            <w:rFonts w:ascii="Arial" w:hAnsi="Arial" w:cs="Arial"/>
            <w:sz w:val="20"/>
            <w:szCs w:val="20"/>
          </w:rPr>
          <w:t>acesjoempreender@hotmail.com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E10C1B" w:rsidRPr="003B2E4A" w:rsidRDefault="00E10C1B" w:rsidP="00E10C1B">
      <w:pPr>
        <w:jc w:val="both"/>
        <w:rPr>
          <w:rFonts w:ascii="Arial" w:hAnsi="Arial" w:cs="Arial"/>
          <w:sz w:val="20"/>
          <w:szCs w:val="20"/>
        </w:rPr>
      </w:pPr>
    </w:p>
    <w:p w:rsidR="00E10C1B" w:rsidRPr="003B2E4A" w:rsidRDefault="00E10C1B" w:rsidP="00E10C1B">
      <w:pPr>
        <w:jc w:val="both"/>
        <w:rPr>
          <w:rFonts w:ascii="Arial" w:hAnsi="Arial" w:cs="Arial"/>
          <w:b/>
          <w:sz w:val="20"/>
          <w:szCs w:val="20"/>
        </w:rPr>
      </w:pPr>
      <w:r w:rsidRPr="003B2E4A">
        <w:rPr>
          <w:rFonts w:ascii="Arial" w:hAnsi="Arial" w:cs="Arial"/>
          <w:b/>
          <w:sz w:val="20"/>
          <w:szCs w:val="20"/>
        </w:rPr>
        <w:t>2 – SALA DE TREINAMENTOS</w:t>
      </w:r>
    </w:p>
    <w:p w:rsidR="00E10C1B" w:rsidRPr="003B2E4A" w:rsidRDefault="0028684A" w:rsidP="00E10C1B">
      <w:pPr>
        <w:jc w:val="both"/>
        <w:rPr>
          <w:rFonts w:ascii="Arial" w:hAnsi="Arial" w:cs="Arial"/>
          <w:sz w:val="20"/>
          <w:szCs w:val="20"/>
        </w:rPr>
      </w:pPr>
      <w:r w:rsidRPr="003B2E4A">
        <w:rPr>
          <w:rFonts w:ascii="Arial" w:hAnsi="Arial" w:cs="Arial"/>
          <w:sz w:val="20"/>
          <w:szCs w:val="20"/>
        </w:rPr>
        <w:t xml:space="preserve">         </w:t>
      </w:r>
      <w:r w:rsidR="00E10C1B" w:rsidRPr="003B2E4A">
        <w:rPr>
          <w:rFonts w:ascii="Arial" w:hAnsi="Arial" w:cs="Arial"/>
          <w:sz w:val="20"/>
          <w:szCs w:val="20"/>
        </w:rPr>
        <w:t>Dispõe de Data Show, Notebook, sonorização,</w:t>
      </w:r>
      <w:r w:rsidR="00381EE5">
        <w:rPr>
          <w:rFonts w:ascii="Arial" w:hAnsi="Arial" w:cs="Arial"/>
          <w:sz w:val="20"/>
          <w:szCs w:val="20"/>
        </w:rPr>
        <w:t xml:space="preserve"> mesa,</w:t>
      </w:r>
      <w:r w:rsidR="00E10C1B" w:rsidRPr="003B2E4A">
        <w:rPr>
          <w:rFonts w:ascii="Arial" w:hAnsi="Arial" w:cs="Arial"/>
          <w:sz w:val="20"/>
          <w:szCs w:val="20"/>
        </w:rPr>
        <w:t xml:space="preserve"> água mineral e ar condicionado. Infra – estrutura que comporta cerca de 30 lugares.</w:t>
      </w:r>
    </w:p>
    <w:p w:rsidR="00E10C1B" w:rsidRPr="003B2E4A" w:rsidRDefault="00E10C1B" w:rsidP="00E10C1B">
      <w:pPr>
        <w:jc w:val="both"/>
        <w:rPr>
          <w:rFonts w:ascii="Arial" w:hAnsi="Arial" w:cs="Arial"/>
          <w:sz w:val="20"/>
          <w:szCs w:val="20"/>
        </w:rPr>
      </w:pPr>
    </w:p>
    <w:p w:rsidR="00E10C1B" w:rsidRPr="003B2E4A" w:rsidRDefault="0028684A" w:rsidP="00E10C1B">
      <w:pPr>
        <w:jc w:val="both"/>
        <w:rPr>
          <w:rFonts w:ascii="Arial" w:hAnsi="Arial" w:cs="Arial"/>
          <w:b/>
          <w:sz w:val="20"/>
          <w:szCs w:val="20"/>
        </w:rPr>
      </w:pPr>
      <w:r w:rsidRPr="003B2E4A">
        <w:rPr>
          <w:rFonts w:ascii="Arial" w:hAnsi="Arial" w:cs="Arial"/>
          <w:b/>
          <w:sz w:val="20"/>
          <w:szCs w:val="20"/>
        </w:rPr>
        <w:t>3 – LOCAÇÕE</w:t>
      </w:r>
      <w:r w:rsidR="00E10C1B" w:rsidRPr="003B2E4A">
        <w:rPr>
          <w:rFonts w:ascii="Arial" w:hAnsi="Arial" w:cs="Arial"/>
          <w:b/>
          <w:sz w:val="20"/>
          <w:szCs w:val="20"/>
        </w:rPr>
        <w:t xml:space="preserve"> DE SALA DE REUNIÕES E EQUIPAMENTOS</w:t>
      </w:r>
    </w:p>
    <w:p w:rsidR="00E10C1B" w:rsidRPr="003B2E4A" w:rsidRDefault="0028684A" w:rsidP="00E10C1B">
      <w:pPr>
        <w:jc w:val="both"/>
        <w:rPr>
          <w:rFonts w:ascii="Arial" w:hAnsi="Arial" w:cs="Arial"/>
          <w:sz w:val="20"/>
          <w:szCs w:val="20"/>
        </w:rPr>
      </w:pPr>
      <w:r w:rsidRPr="003B2E4A">
        <w:rPr>
          <w:rFonts w:ascii="Arial" w:hAnsi="Arial" w:cs="Arial"/>
          <w:b/>
          <w:sz w:val="20"/>
          <w:szCs w:val="20"/>
        </w:rPr>
        <w:t xml:space="preserve">  </w:t>
      </w:r>
      <w:r w:rsidRPr="003B2E4A">
        <w:rPr>
          <w:rFonts w:ascii="Arial" w:hAnsi="Arial" w:cs="Arial"/>
          <w:sz w:val="20"/>
          <w:szCs w:val="20"/>
        </w:rPr>
        <w:t xml:space="preserve">     </w:t>
      </w:r>
      <w:r w:rsidR="00E10C1B" w:rsidRPr="003B2E4A">
        <w:rPr>
          <w:rFonts w:ascii="Arial" w:hAnsi="Arial" w:cs="Arial"/>
          <w:sz w:val="20"/>
          <w:szCs w:val="20"/>
        </w:rPr>
        <w:t>A sala de treinamento e os equipamentos são disponibilizados para locação dos associados</w:t>
      </w:r>
      <w:r w:rsidR="00726138" w:rsidRPr="003B2E4A">
        <w:rPr>
          <w:rFonts w:ascii="Arial" w:hAnsi="Arial" w:cs="Arial"/>
          <w:sz w:val="20"/>
          <w:szCs w:val="20"/>
        </w:rPr>
        <w:t xml:space="preserve"> com preços acessíveis</w:t>
      </w:r>
      <w:r w:rsidR="00E10C1B" w:rsidRPr="003B2E4A">
        <w:rPr>
          <w:rFonts w:ascii="Arial" w:hAnsi="Arial" w:cs="Arial"/>
          <w:sz w:val="20"/>
          <w:szCs w:val="20"/>
        </w:rPr>
        <w:t>.</w:t>
      </w:r>
    </w:p>
    <w:p w:rsidR="00E10C1B" w:rsidRPr="003B2E4A" w:rsidRDefault="00E10C1B" w:rsidP="00E10C1B">
      <w:pPr>
        <w:jc w:val="both"/>
        <w:rPr>
          <w:rFonts w:ascii="Arial" w:hAnsi="Arial" w:cs="Arial"/>
          <w:sz w:val="20"/>
          <w:szCs w:val="20"/>
        </w:rPr>
      </w:pPr>
    </w:p>
    <w:p w:rsidR="00E10C1B" w:rsidRPr="003B2E4A" w:rsidRDefault="0063463C" w:rsidP="00E10C1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color w:val="FF0000"/>
          <w:sz w:val="18"/>
          <w:szCs w:val="18"/>
        </w:rPr>
        <w:drawing>
          <wp:inline distT="0" distB="0" distL="0" distR="0">
            <wp:extent cx="1028700" cy="5715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 (6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C1B" w:rsidRPr="003B2E4A">
        <w:rPr>
          <w:rFonts w:ascii="Arial" w:hAnsi="Arial" w:cs="Arial"/>
          <w:b/>
          <w:sz w:val="20"/>
          <w:szCs w:val="20"/>
        </w:rPr>
        <w:t>4 – PROGRAMA EMPREENDER</w:t>
      </w:r>
    </w:p>
    <w:p w:rsidR="00726138" w:rsidRDefault="0028684A" w:rsidP="0072613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B2E4A">
        <w:rPr>
          <w:rFonts w:ascii="Arial" w:hAnsi="Arial" w:cs="Arial"/>
          <w:sz w:val="20"/>
          <w:szCs w:val="20"/>
        </w:rPr>
        <w:t xml:space="preserve">           </w:t>
      </w:r>
      <w:r w:rsidR="00E10C1B" w:rsidRPr="003B2E4A">
        <w:rPr>
          <w:rFonts w:ascii="Arial" w:hAnsi="Arial" w:cs="Arial"/>
          <w:sz w:val="20"/>
          <w:szCs w:val="20"/>
        </w:rPr>
        <w:t>O projeto organiza núcleos setoriais, valorizando o aspecto associativo. São reunidas empresas do mesmo segmento para que busquem soluções conjuntas para questões comuns.</w:t>
      </w:r>
      <w:r w:rsidR="00381EE5">
        <w:rPr>
          <w:rFonts w:ascii="Arial" w:hAnsi="Arial" w:cs="Arial"/>
          <w:sz w:val="20"/>
          <w:szCs w:val="20"/>
        </w:rPr>
        <w:t xml:space="preserve"> </w:t>
      </w:r>
      <w:r w:rsidR="00E10C1B" w:rsidRPr="003B2E4A">
        <w:rPr>
          <w:rFonts w:ascii="Arial" w:hAnsi="Arial" w:cs="Arial"/>
          <w:sz w:val="20"/>
          <w:szCs w:val="20"/>
        </w:rPr>
        <w:t>Em parceria com a FACIAP e o SEBRAE o programa empreender através de consultorias grupais aumenta a competitividade das empresas nucleadas e estimula o desenvolvimento</w:t>
      </w:r>
      <w:r w:rsidR="00726138" w:rsidRPr="003B2E4A">
        <w:rPr>
          <w:rFonts w:ascii="Arial" w:hAnsi="Arial" w:cs="Arial"/>
          <w:sz w:val="20"/>
          <w:szCs w:val="20"/>
        </w:rPr>
        <w:t xml:space="preserve"> local.</w:t>
      </w:r>
    </w:p>
    <w:p w:rsidR="00B05DA2" w:rsidRPr="003B2E4A" w:rsidRDefault="00B05DA2" w:rsidP="0072613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programa possui núcleos ativos: Núcleo da Mulher Empresária, Núcleo de Jovens Empreendedores, Núcleo de Reparação Mecânica. Participe!</w:t>
      </w:r>
    </w:p>
    <w:p w:rsidR="00E10C1B" w:rsidRPr="003B2E4A" w:rsidRDefault="00E10C1B" w:rsidP="0072613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B2E4A">
        <w:rPr>
          <w:rFonts w:ascii="Arial" w:hAnsi="Arial" w:cs="Arial"/>
          <w:sz w:val="20"/>
          <w:szCs w:val="20"/>
        </w:rPr>
        <w:br/>
      </w:r>
      <w:r w:rsidR="0063463C">
        <w:rPr>
          <w:rFonts w:ascii="Arial" w:hAnsi="Arial" w:cs="Arial"/>
          <w:noProof/>
          <w:color w:val="FF0000"/>
          <w:sz w:val="18"/>
          <w:szCs w:val="18"/>
        </w:rPr>
        <w:drawing>
          <wp:inline distT="0" distB="0" distL="0" distR="0">
            <wp:extent cx="1562100" cy="7143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l_padrao_new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63C">
        <w:rPr>
          <w:rFonts w:ascii="Arial" w:hAnsi="Arial" w:cs="Arial"/>
          <w:b/>
          <w:sz w:val="20"/>
          <w:szCs w:val="20"/>
        </w:rPr>
        <w:t xml:space="preserve">   </w:t>
      </w:r>
      <w:r w:rsidRPr="003B2E4A">
        <w:rPr>
          <w:rFonts w:ascii="Arial" w:hAnsi="Arial" w:cs="Arial"/>
          <w:b/>
          <w:sz w:val="20"/>
          <w:szCs w:val="20"/>
        </w:rPr>
        <w:t>5</w:t>
      </w:r>
      <w:r w:rsidR="0063463C">
        <w:rPr>
          <w:rFonts w:ascii="Arial" w:hAnsi="Arial" w:cs="Arial"/>
          <w:b/>
          <w:sz w:val="20"/>
          <w:szCs w:val="20"/>
        </w:rPr>
        <w:t xml:space="preserve"> </w:t>
      </w:r>
      <w:r w:rsidRPr="003B2E4A">
        <w:rPr>
          <w:rFonts w:ascii="Arial" w:hAnsi="Arial" w:cs="Arial"/>
          <w:b/>
          <w:sz w:val="20"/>
          <w:szCs w:val="20"/>
        </w:rPr>
        <w:t>– CONSULTA SPC</w:t>
      </w:r>
    </w:p>
    <w:p w:rsidR="00E10C1B" w:rsidRPr="003B2E4A" w:rsidRDefault="0028684A" w:rsidP="00E10C1B">
      <w:pPr>
        <w:jc w:val="both"/>
        <w:rPr>
          <w:rFonts w:ascii="Arial" w:hAnsi="Arial" w:cs="Arial"/>
          <w:sz w:val="20"/>
          <w:szCs w:val="20"/>
        </w:rPr>
      </w:pPr>
      <w:r w:rsidRPr="003B2E4A">
        <w:rPr>
          <w:rFonts w:ascii="Arial" w:hAnsi="Arial" w:cs="Arial"/>
          <w:sz w:val="20"/>
          <w:szCs w:val="20"/>
        </w:rPr>
        <w:t xml:space="preserve">          </w:t>
      </w:r>
      <w:r w:rsidR="00E10C1B" w:rsidRPr="003B2E4A">
        <w:rPr>
          <w:rFonts w:ascii="Arial" w:hAnsi="Arial" w:cs="Arial"/>
          <w:sz w:val="20"/>
          <w:szCs w:val="20"/>
        </w:rPr>
        <w:t xml:space="preserve">Este serviço oferece ao associado(a) a disponibilidade de estar consultando seus clientes para a confecção ou </w:t>
      </w:r>
      <w:r w:rsidR="00726138" w:rsidRPr="003B2E4A">
        <w:rPr>
          <w:rFonts w:ascii="Arial" w:hAnsi="Arial" w:cs="Arial"/>
          <w:sz w:val="20"/>
          <w:szCs w:val="20"/>
        </w:rPr>
        <w:t>atualização de</w:t>
      </w:r>
      <w:r w:rsidR="00E10C1B" w:rsidRPr="003B2E4A">
        <w:rPr>
          <w:rFonts w:ascii="Arial" w:hAnsi="Arial" w:cs="Arial"/>
          <w:sz w:val="20"/>
          <w:szCs w:val="20"/>
        </w:rPr>
        <w:t xml:space="preserve"> cadastro</w:t>
      </w:r>
      <w:r w:rsidR="00726138" w:rsidRPr="003B2E4A">
        <w:rPr>
          <w:rFonts w:ascii="Arial" w:hAnsi="Arial" w:cs="Arial"/>
          <w:sz w:val="20"/>
          <w:szCs w:val="20"/>
        </w:rPr>
        <w:t>s</w:t>
      </w:r>
      <w:r w:rsidR="00E10C1B" w:rsidRPr="003B2E4A">
        <w:rPr>
          <w:rFonts w:ascii="Arial" w:hAnsi="Arial" w:cs="Arial"/>
          <w:sz w:val="20"/>
          <w:szCs w:val="20"/>
        </w:rPr>
        <w:t xml:space="preserve"> e liberação de crédito. As consultas podem ser feitas online ou pelo</w:t>
      </w:r>
      <w:r w:rsidR="00726138" w:rsidRPr="003B2E4A">
        <w:rPr>
          <w:rFonts w:ascii="Arial" w:hAnsi="Arial" w:cs="Arial"/>
          <w:sz w:val="20"/>
          <w:szCs w:val="20"/>
        </w:rPr>
        <w:t>s</w:t>
      </w:r>
      <w:r w:rsidR="00E10C1B" w:rsidRPr="003B2E4A">
        <w:rPr>
          <w:rFonts w:ascii="Arial" w:hAnsi="Arial" w:cs="Arial"/>
          <w:sz w:val="20"/>
          <w:szCs w:val="20"/>
        </w:rPr>
        <w:t xml:space="preserve"> telefone</w:t>
      </w:r>
      <w:r w:rsidR="00726138" w:rsidRPr="003B2E4A">
        <w:rPr>
          <w:rFonts w:ascii="Arial" w:hAnsi="Arial" w:cs="Arial"/>
          <w:sz w:val="20"/>
          <w:szCs w:val="20"/>
        </w:rPr>
        <w:t>s</w:t>
      </w:r>
      <w:r w:rsidR="00E10C1B" w:rsidRPr="003B2E4A">
        <w:rPr>
          <w:rFonts w:ascii="Arial" w:hAnsi="Arial" w:cs="Arial"/>
          <w:sz w:val="20"/>
          <w:szCs w:val="20"/>
        </w:rPr>
        <w:t xml:space="preserve"> (46) 3534-2002</w:t>
      </w:r>
      <w:r w:rsidR="00726138" w:rsidRPr="003B2E4A">
        <w:rPr>
          <w:rFonts w:ascii="Arial" w:hAnsi="Arial" w:cs="Arial"/>
          <w:sz w:val="20"/>
          <w:szCs w:val="20"/>
        </w:rPr>
        <w:t xml:space="preserve"> (46) </w:t>
      </w:r>
      <w:r w:rsidR="00B05DA2">
        <w:rPr>
          <w:rFonts w:ascii="Arial" w:hAnsi="Arial" w:cs="Arial"/>
          <w:sz w:val="20"/>
          <w:szCs w:val="20"/>
        </w:rPr>
        <w:t xml:space="preserve">9 </w:t>
      </w:r>
      <w:r w:rsidR="00726138" w:rsidRPr="003B2E4A">
        <w:rPr>
          <w:rFonts w:ascii="Arial" w:hAnsi="Arial" w:cs="Arial"/>
          <w:sz w:val="20"/>
          <w:szCs w:val="20"/>
        </w:rPr>
        <w:t>9911-4195</w:t>
      </w:r>
      <w:r w:rsidR="00E10C1B" w:rsidRPr="003B2E4A">
        <w:rPr>
          <w:rFonts w:ascii="Arial" w:hAnsi="Arial" w:cs="Arial"/>
          <w:sz w:val="20"/>
          <w:szCs w:val="20"/>
        </w:rPr>
        <w:t>, direto com a ACESJO.</w:t>
      </w:r>
      <w:r w:rsidR="00381EE5">
        <w:rPr>
          <w:rFonts w:ascii="Arial" w:hAnsi="Arial" w:cs="Arial"/>
          <w:sz w:val="20"/>
          <w:szCs w:val="20"/>
        </w:rPr>
        <w:t xml:space="preserve"> </w:t>
      </w:r>
      <w:r w:rsidR="00E10C1B" w:rsidRPr="003B2E4A">
        <w:rPr>
          <w:rFonts w:ascii="Arial" w:hAnsi="Arial" w:cs="Arial"/>
          <w:sz w:val="20"/>
          <w:szCs w:val="20"/>
        </w:rPr>
        <w:t>Dispõe de vários tipos de consultas dent</w:t>
      </w:r>
      <w:r w:rsidR="00B05DA2">
        <w:rPr>
          <w:rFonts w:ascii="Arial" w:hAnsi="Arial" w:cs="Arial"/>
          <w:sz w:val="20"/>
          <w:szCs w:val="20"/>
        </w:rPr>
        <w:t>re elas: SPC, Cheque</w:t>
      </w:r>
      <w:r w:rsidR="00E10C1B" w:rsidRPr="003B2E4A">
        <w:rPr>
          <w:rFonts w:ascii="Arial" w:hAnsi="Arial" w:cs="Arial"/>
          <w:sz w:val="20"/>
          <w:szCs w:val="20"/>
        </w:rPr>
        <w:t xml:space="preserve">, Concentre Serasa, Protesto PJ e PF. </w:t>
      </w:r>
    </w:p>
    <w:p w:rsidR="00E10C1B" w:rsidRPr="003B2E4A" w:rsidRDefault="00E10C1B" w:rsidP="00E10C1B">
      <w:pPr>
        <w:jc w:val="both"/>
        <w:rPr>
          <w:rFonts w:ascii="Arial" w:hAnsi="Arial" w:cs="Arial"/>
          <w:sz w:val="20"/>
          <w:szCs w:val="20"/>
        </w:rPr>
      </w:pPr>
    </w:p>
    <w:p w:rsidR="00E10C1B" w:rsidRPr="003B2E4A" w:rsidRDefault="00E10C1B" w:rsidP="00E10C1B">
      <w:pPr>
        <w:jc w:val="both"/>
        <w:rPr>
          <w:rFonts w:ascii="Arial" w:hAnsi="Arial" w:cs="Arial"/>
          <w:b/>
          <w:sz w:val="20"/>
          <w:szCs w:val="20"/>
        </w:rPr>
      </w:pPr>
      <w:r w:rsidRPr="003B2E4A">
        <w:rPr>
          <w:rFonts w:ascii="Arial" w:hAnsi="Arial" w:cs="Arial"/>
          <w:b/>
          <w:sz w:val="20"/>
          <w:szCs w:val="20"/>
        </w:rPr>
        <w:t>6 – REGISTRO SPC</w:t>
      </w:r>
    </w:p>
    <w:p w:rsidR="00E10C1B" w:rsidRDefault="00E10C1B" w:rsidP="0063463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B2E4A">
        <w:rPr>
          <w:rFonts w:ascii="Arial" w:hAnsi="Arial" w:cs="Arial"/>
          <w:sz w:val="20"/>
          <w:szCs w:val="20"/>
        </w:rPr>
        <w:t>Inclusão e exclusão de Pessoa físic</w:t>
      </w:r>
      <w:r w:rsidR="0028684A" w:rsidRPr="003B2E4A">
        <w:rPr>
          <w:rFonts w:ascii="Arial" w:hAnsi="Arial" w:cs="Arial"/>
          <w:sz w:val="20"/>
          <w:szCs w:val="20"/>
        </w:rPr>
        <w:t>a ou jurídica na base de dados</w:t>
      </w:r>
      <w:r w:rsidR="00726138" w:rsidRPr="003B2E4A">
        <w:rPr>
          <w:rFonts w:ascii="Arial" w:hAnsi="Arial" w:cs="Arial"/>
          <w:sz w:val="20"/>
          <w:szCs w:val="20"/>
        </w:rPr>
        <w:t xml:space="preserve"> SPC</w:t>
      </w:r>
      <w:r w:rsidR="0028684A" w:rsidRPr="003B2E4A">
        <w:rPr>
          <w:rFonts w:ascii="Arial" w:hAnsi="Arial" w:cs="Arial"/>
          <w:sz w:val="20"/>
          <w:szCs w:val="20"/>
        </w:rPr>
        <w:t xml:space="preserve"> N</w:t>
      </w:r>
      <w:r w:rsidRPr="003B2E4A">
        <w:rPr>
          <w:rFonts w:ascii="Arial" w:hAnsi="Arial" w:cs="Arial"/>
          <w:sz w:val="20"/>
          <w:szCs w:val="20"/>
        </w:rPr>
        <w:t>acional.</w:t>
      </w:r>
    </w:p>
    <w:p w:rsidR="00B05DA2" w:rsidRDefault="00B05DA2" w:rsidP="0063463C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05DA2" w:rsidRDefault="00B05DA2" w:rsidP="0063463C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05DA2" w:rsidRPr="003B2E4A" w:rsidRDefault="00B05DA2" w:rsidP="0063463C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10C1B" w:rsidRPr="003B2E4A" w:rsidRDefault="00E10C1B" w:rsidP="00E10C1B">
      <w:pPr>
        <w:jc w:val="both"/>
        <w:rPr>
          <w:rFonts w:ascii="Arial" w:hAnsi="Arial" w:cs="Arial"/>
          <w:sz w:val="20"/>
          <w:szCs w:val="20"/>
        </w:rPr>
      </w:pPr>
    </w:p>
    <w:p w:rsidR="00E10C1B" w:rsidRPr="003B2E4A" w:rsidRDefault="0063463C" w:rsidP="00E10C1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color w:val="FF0000"/>
          <w:sz w:val="18"/>
          <w:szCs w:val="18"/>
        </w:rPr>
        <w:lastRenderedPageBreak/>
        <w:drawing>
          <wp:inline distT="0" distB="0" distL="0" distR="0">
            <wp:extent cx="1332865" cy="684781"/>
            <wp:effectExtent l="0" t="0" r="635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sulta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99" cy="68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C1B" w:rsidRPr="003B2E4A">
        <w:rPr>
          <w:rFonts w:ascii="Arial" w:hAnsi="Arial" w:cs="Arial"/>
          <w:b/>
          <w:sz w:val="20"/>
          <w:szCs w:val="20"/>
        </w:rPr>
        <w:t>7– CONSULTA SERASA</w:t>
      </w:r>
    </w:p>
    <w:p w:rsidR="00E10C1B" w:rsidRPr="003B2E4A" w:rsidRDefault="0028684A" w:rsidP="00E10C1B">
      <w:pPr>
        <w:jc w:val="both"/>
        <w:rPr>
          <w:rFonts w:ascii="Arial" w:hAnsi="Arial" w:cs="Arial"/>
          <w:sz w:val="20"/>
          <w:szCs w:val="20"/>
        </w:rPr>
      </w:pPr>
      <w:r w:rsidRPr="003B2E4A">
        <w:rPr>
          <w:rFonts w:ascii="Arial" w:hAnsi="Arial" w:cs="Arial"/>
          <w:sz w:val="20"/>
          <w:szCs w:val="20"/>
        </w:rPr>
        <w:t xml:space="preserve">        A consulta SERASA </w:t>
      </w:r>
      <w:r w:rsidR="00E10C1B" w:rsidRPr="003B2E4A">
        <w:rPr>
          <w:rFonts w:ascii="Arial" w:hAnsi="Arial" w:cs="Arial"/>
          <w:sz w:val="20"/>
          <w:szCs w:val="20"/>
        </w:rPr>
        <w:t>é nacional, está disponível para análise de falência e concordata, cheques sem fundo, protestos de títulos, pendências financeiras, dívidas vencidas e outras.</w:t>
      </w:r>
      <w:r w:rsidRPr="003B2E4A">
        <w:rPr>
          <w:rFonts w:ascii="Arial" w:hAnsi="Arial" w:cs="Arial"/>
          <w:sz w:val="20"/>
          <w:szCs w:val="20"/>
        </w:rPr>
        <w:t xml:space="preserve"> </w:t>
      </w:r>
      <w:r w:rsidR="00E10C1B" w:rsidRPr="003B2E4A">
        <w:rPr>
          <w:rFonts w:ascii="Arial" w:hAnsi="Arial" w:cs="Arial"/>
          <w:sz w:val="20"/>
          <w:szCs w:val="20"/>
        </w:rPr>
        <w:t>Existem várias formas de consulta que atende cada necessidade.</w:t>
      </w:r>
    </w:p>
    <w:p w:rsidR="00E10C1B" w:rsidRPr="003B2E4A" w:rsidRDefault="00E10C1B" w:rsidP="00E10C1B">
      <w:pPr>
        <w:jc w:val="both"/>
        <w:rPr>
          <w:rFonts w:ascii="Arial" w:hAnsi="Arial" w:cs="Arial"/>
          <w:sz w:val="20"/>
          <w:szCs w:val="20"/>
        </w:rPr>
      </w:pPr>
    </w:p>
    <w:p w:rsidR="00E10C1B" w:rsidRPr="003B2E4A" w:rsidRDefault="00E10C1B" w:rsidP="00E10C1B">
      <w:pPr>
        <w:jc w:val="both"/>
        <w:rPr>
          <w:rFonts w:ascii="Arial" w:hAnsi="Arial" w:cs="Arial"/>
          <w:b/>
          <w:sz w:val="20"/>
          <w:szCs w:val="20"/>
        </w:rPr>
      </w:pPr>
      <w:r w:rsidRPr="003B2E4A">
        <w:rPr>
          <w:rFonts w:ascii="Arial" w:hAnsi="Arial" w:cs="Arial"/>
          <w:b/>
          <w:sz w:val="20"/>
          <w:szCs w:val="20"/>
        </w:rPr>
        <w:t>8 – NEGATIVAÇÃO SERASA</w:t>
      </w:r>
    </w:p>
    <w:p w:rsidR="00AC5148" w:rsidRPr="003B2E4A" w:rsidRDefault="00E10C1B" w:rsidP="0048263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B2E4A">
        <w:rPr>
          <w:rFonts w:ascii="Arial" w:hAnsi="Arial" w:cs="Arial"/>
          <w:sz w:val="20"/>
          <w:szCs w:val="20"/>
        </w:rPr>
        <w:t xml:space="preserve">Inclusão e exclusão de Pessoa física ou jurídica no banco de dados na SERASA nacional. </w:t>
      </w:r>
    </w:p>
    <w:p w:rsidR="00AC5148" w:rsidRPr="003B2E4A" w:rsidRDefault="00AC5148" w:rsidP="00E10C1B">
      <w:pPr>
        <w:jc w:val="both"/>
        <w:rPr>
          <w:rFonts w:ascii="Arial" w:hAnsi="Arial" w:cs="Arial"/>
          <w:b/>
          <w:sz w:val="20"/>
          <w:szCs w:val="20"/>
        </w:rPr>
      </w:pPr>
    </w:p>
    <w:p w:rsidR="00E10C1B" w:rsidRPr="003B2E4A" w:rsidRDefault="0063463C" w:rsidP="00E10C1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color w:val="FF0000"/>
          <w:sz w:val="18"/>
          <w:szCs w:val="18"/>
        </w:rPr>
        <w:drawing>
          <wp:inline distT="0" distB="0" distL="0" distR="0">
            <wp:extent cx="1312231" cy="6286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vyy 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670" cy="63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5DA2">
        <w:rPr>
          <w:rFonts w:ascii="Arial" w:hAnsi="Arial" w:cs="Arial"/>
          <w:b/>
          <w:sz w:val="20"/>
          <w:szCs w:val="20"/>
        </w:rPr>
        <w:t xml:space="preserve"> </w:t>
      </w:r>
      <w:r w:rsidR="00E10C1B" w:rsidRPr="003B2E4A">
        <w:rPr>
          <w:rFonts w:ascii="Arial" w:hAnsi="Arial" w:cs="Arial"/>
          <w:b/>
          <w:sz w:val="20"/>
          <w:szCs w:val="20"/>
        </w:rPr>
        <w:t xml:space="preserve">9 – CONVÊNIO </w:t>
      </w:r>
      <w:r w:rsidR="00726138" w:rsidRPr="003B2E4A">
        <w:rPr>
          <w:rFonts w:ascii="Arial" w:hAnsi="Arial" w:cs="Arial"/>
          <w:b/>
          <w:sz w:val="20"/>
          <w:szCs w:val="20"/>
        </w:rPr>
        <w:t>EXAMES LABORATORIAIS:</w:t>
      </w:r>
      <w:r w:rsidR="00E10C1B" w:rsidRPr="003B2E4A">
        <w:rPr>
          <w:rFonts w:ascii="Arial" w:hAnsi="Arial" w:cs="Arial"/>
          <w:b/>
          <w:sz w:val="20"/>
          <w:szCs w:val="20"/>
        </w:rPr>
        <w:t xml:space="preserve"> </w:t>
      </w:r>
    </w:p>
    <w:p w:rsidR="00E10C1B" w:rsidRPr="003B2E4A" w:rsidRDefault="0028684A" w:rsidP="0063463C">
      <w:pPr>
        <w:jc w:val="both"/>
        <w:rPr>
          <w:rFonts w:ascii="Arial" w:hAnsi="Arial" w:cs="Arial"/>
          <w:sz w:val="20"/>
          <w:szCs w:val="20"/>
        </w:rPr>
      </w:pPr>
      <w:r w:rsidRPr="003B2E4A">
        <w:rPr>
          <w:rFonts w:ascii="Arial" w:hAnsi="Arial" w:cs="Arial"/>
          <w:sz w:val="20"/>
          <w:szCs w:val="20"/>
        </w:rPr>
        <w:t xml:space="preserve">       </w:t>
      </w:r>
      <w:r w:rsidR="00E10C1B" w:rsidRPr="003B2E4A">
        <w:rPr>
          <w:rFonts w:ascii="Arial" w:hAnsi="Arial" w:cs="Arial"/>
          <w:sz w:val="20"/>
          <w:szCs w:val="20"/>
        </w:rPr>
        <w:t>-Exames laboratoriais no Laboratório Buligon de São Jorge D’Oeste</w:t>
      </w:r>
      <w:r w:rsidR="00D46C02">
        <w:rPr>
          <w:rFonts w:ascii="Arial" w:hAnsi="Arial" w:cs="Arial"/>
          <w:sz w:val="20"/>
          <w:szCs w:val="20"/>
        </w:rPr>
        <w:t xml:space="preserve"> com 20</w:t>
      </w:r>
      <w:r w:rsidR="00381EE5">
        <w:rPr>
          <w:rFonts w:ascii="Arial" w:hAnsi="Arial" w:cs="Arial"/>
          <w:sz w:val="20"/>
          <w:szCs w:val="20"/>
        </w:rPr>
        <w:t>% de desconto em todos os exames</w:t>
      </w:r>
      <w:r w:rsidR="00E10C1B" w:rsidRPr="003B2E4A">
        <w:rPr>
          <w:rFonts w:ascii="Arial" w:hAnsi="Arial" w:cs="Arial"/>
          <w:sz w:val="20"/>
          <w:szCs w:val="20"/>
        </w:rPr>
        <w:t>.</w:t>
      </w:r>
    </w:p>
    <w:p w:rsidR="00726138" w:rsidRPr="003B2E4A" w:rsidRDefault="00726138" w:rsidP="00E10C1B">
      <w:pPr>
        <w:jc w:val="both"/>
        <w:rPr>
          <w:rFonts w:ascii="Arial" w:hAnsi="Arial" w:cs="Arial"/>
          <w:sz w:val="20"/>
          <w:szCs w:val="20"/>
        </w:rPr>
      </w:pPr>
    </w:p>
    <w:p w:rsidR="00726138" w:rsidRPr="003B2E4A" w:rsidRDefault="0063463C" w:rsidP="00E10C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FF0000"/>
          <w:sz w:val="18"/>
          <w:szCs w:val="18"/>
        </w:rPr>
        <w:drawing>
          <wp:inline distT="0" distB="0" distL="0" distR="0">
            <wp:extent cx="1351537" cy="575945"/>
            <wp:effectExtent l="0" t="0" r="127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x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638" cy="58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="00726138" w:rsidRPr="003B2E4A">
        <w:rPr>
          <w:rFonts w:ascii="Arial" w:hAnsi="Arial" w:cs="Arial"/>
          <w:sz w:val="20"/>
          <w:szCs w:val="20"/>
        </w:rPr>
        <w:t xml:space="preserve">10 - </w:t>
      </w:r>
      <w:r w:rsidR="00726138" w:rsidRPr="003B2E4A">
        <w:rPr>
          <w:rFonts w:ascii="Arial" w:hAnsi="Arial" w:cs="Arial"/>
          <w:b/>
          <w:sz w:val="20"/>
          <w:szCs w:val="20"/>
        </w:rPr>
        <w:t>CONVÊNIO EXAMES DE RAIO X:</w:t>
      </w:r>
    </w:p>
    <w:p w:rsidR="00AC5148" w:rsidRPr="003B2E4A" w:rsidRDefault="00726138" w:rsidP="0048263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B2E4A">
        <w:rPr>
          <w:rFonts w:ascii="Arial" w:hAnsi="Arial" w:cs="Arial"/>
          <w:sz w:val="20"/>
          <w:szCs w:val="20"/>
        </w:rPr>
        <w:t>- D</w:t>
      </w:r>
      <w:r w:rsidR="00E10C1B" w:rsidRPr="003B2E4A">
        <w:rPr>
          <w:rFonts w:ascii="Arial" w:hAnsi="Arial" w:cs="Arial"/>
          <w:sz w:val="20"/>
          <w:szCs w:val="20"/>
        </w:rPr>
        <w:t xml:space="preserve">iagnóstico por imagem </w:t>
      </w:r>
      <w:r w:rsidRPr="003B2E4A">
        <w:rPr>
          <w:rFonts w:ascii="Arial" w:hAnsi="Arial" w:cs="Arial"/>
          <w:sz w:val="20"/>
          <w:szCs w:val="20"/>
        </w:rPr>
        <w:t>pela</w:t>
      </w:r>
      <w:r w:rsidR="00E10C1B" w:rsidRPr="003B2E4A">
        <w:rPr>
          <w:rFonts w:ascii="Arial" w:hAnsi="Arial" w:cs="Arial"/>
          <w:sz w:val="20"/>
          <w:szCs w:val="20"/>
        </w:rPr>
        <w:t xml:space="preserve"> Clinica Radiológica Dois Vizinhos </w:t>
      </w:r>
      <w:r w:rsidR="00381EE5">
        <w:rPr>
          <w:rFonts w:ascii="Arial" w:hAnsi="Arial" w:cs="Arial"/>
          <w:sz w:val="20"/>
          <w:szCs w:val="20"/>
        </w:rPr>
        <w:t>em Dois Vizinhos, valores variam de R$ 5,00 até R$ 100,00.</w:t>
      </w:r>
    </w:p>
    <w:p w:rsidR="0039552A" w:rsidRPr="003B2E4A" w:rsidRDefault="0039552A" w:rsidP="00E10C1B">
      <w:pPr>
        <w:jc w:val="both"/>
        <w:rPr>
          <w:rFonts w:ascii="Arial" w:hAnsi="Arial" w:cs="Arial"/>
          <w:sz w:val="20"/>
          <w:szCs w:val="20"/>
        </w:rPr>
      </w:pPr>
    </w:p>
    <w:p w:rsidR="00AC5148" w:rsidRPr="003B2E4A" w:rsidRDefault="00AC5148" w:rsidP="00E10C1B">
      <w:pPr>
        <w:jc w:val="both"/>
        <w:rPr>
          <w:rFonts w:ascii="Arial" w:hAnsi="Arial" w:cs="Arial"/>
          <w:b/>
          <w:sz w:val="20"/>
          <w:szCs w:val="20"/>
        </w:rPr>
      </w:pPr>
    </w:p>
    <w:p w:rsidR="00E10C1B" w:rsidRPr="003B2E4A" w:rsidRDefault="00726138" w:rsidP="00E10C1B">
      <w:pPr>
        <w:jc w:val="both"/>
        <w:rPr>
          <w:rFonts w:ascii="Arial" w:hAnsi="Arial" w:cs="Arial"/>
          <w:b/>
          <w:sz w:val="20"/>
          <w:szCs w:val="20"/>
        </w:rPr>
      </w:pPr>
      <w:r w:rsidRPr="003B2E4A">
        <w:rPr>
          <w:rFonts w:ascii="Arial" w:hAnsi="Arial" w:cs="Arial"/>
          <w:b/>
          <w:sz w:val="20"/>
          <w:szCs w:val="20"/>
        </w:rPr>
        <w:t>11</w:t>
      </w:r>
      <w:r w:rsidR="00E10C1B" w:rsidRPr="003B2E4A">
        <w:rPr>
          <w:rFonts w:ascii="Arial" w:hAnsi="Arial" w:cs="Arial"/>
          <w:b/>
          <w:sz w:val="20"/>
          <w:szCs w:val="20"/>
        </w:rPr>
        <w:t xml:space="preserve"> – CONSULTORIAS</w:t>
      </w:r>
    </w:p>
    <w:p w:rsidR="00E10C1B" w:rsidRPr="003B2E4A" w:rsidRDefault="0028684A" w:rsidP="00E10C1B">
      <w:pPr>
        <w:jc w:val="both"/>
        <w:rPr>
          <w:rFonts w:ascii="Arial" w:hAnsi="Arial" w:cs="Arial"/>
          <w:sz w:val="20"/>
          <w:szCs w:val="20"/>
        </w:rPr>
      </w:pPr>
      <w:r w:rsidRPr="003B2E4A">
        <w:rPr>
          <w:rFonts w:ascii="Arial" w:hAnsi="Arial" w:cs="Arial"/>
          <w:sz w:val="20"/>
          <w:szCs w:val="20"/>
        </w:rPr>
        <w:t xml:space="preserve">         </w:t>
      </w:r>
      <w:r w:rsidR="00E10C1B" w:rsidRPr="003B2E4A">
        <w:rPr>
          <w:rFonts w:ascii="Arial" w:hAnsi="Arial" w:cs="Arial"/>
          <w:sz w:val="20"/>
          <w:szCs w:val="20"/>
        </w:rPr>
        <w:t>Nas áreas de Marketing, Finanças, Comportamental e de Gestão, realizada por um consultor especialista em cada área do SEBRAE</w:t>
      </w:r>
    </w:p>
    <w:p w:rsidR="00AC5148" w:rsidRPr="003B2E4A" w:rsidRDefault="00AC5148" w:rsidP="00E10C1B">
      <w:pPr>
        <w:jc w:val="both"/>
        <w:rPr>
          <w:rFonts w:ascii="Arial" w:hAnsi="Arial" w:cs="Arial"/>
          <w:b/>
          <w:sz w:val="20"/>
          <w:szCs w:val="20"/>
        </w:rPr>
      </w:pPr>
    </w:p>
    <w:p w:rsidR="00E10C1B" w:rsidRPr="003B2E4A" w:rsidRDefault="003E293C" w:rsidP="00E10C1B">
      <w:pPr>
        <w:jc w:val="both"/>
        <w:rPr>
          <w:rFonts w:ascii="Arial" w:hAnsi="Arial" w:cs="Arial"/>
          <w:b/>
          <w:sz w:val="20"/>
          <w:szCs w:val="20"/>
        </w:rPr>
      </w:pPr>
      <w:r w:rsidRPr="003B2E4A">
        <w:rPr>
          <w:rFonts w:ascii="Arial" w:hAnsi="Arial" w:cs="Arial"/>
          <w:b/>
          <w:sz w:val="20"/>
          <w:szCs w:val="20"/>
        </w:rPr>
        <w:t>1</w:t>
      </w:r>
      <w:r w:rsidR="00726138" w:rsidRPr="003B2E4A">
        <w:rPr>
          <w:rFonts w:ascii="Arial" w:hAnsi="Arial" w:cs="Arial"/>
          <w:b/>
          <w:sz w:val="20"/>
          <w:szCs w:val="20"/>
        </w:rPr>
        <w:t>2</w:t>
      </w:r>
      <w:r w:rsidR="00E10C1B" w:rsidRPr="003B2E4A">
        <w:rPr>
          <w:rFonts w:ascii="Arial" w:hAnsi="Arial" w:cs="Arial"/>
          <w:b/>
          <w:sz w:val="20"/>
          <w:szCs w:val="20"/>
        </w:rPr>
        <w:t xml:space="preserve"> – BALCÃO DE ATENDIMENTO AO PÚBLICO</w:t>
      </w:r>
    </w:p>
    <w:p w:rsidR="00E10C1B" w:rsidRPr="003B2E4A" w:rsidRDefault="0028684A" w:rsidP="00E10C1B">
      <w:pPr>
        <w:jc w:val="both"/>
        <w:rPr>
          <w:rFonts w:ascii="Arial" w:hAnsi="Arial" w:cs="Arial"/>
          <w:sz w:val="20"/>
          <w:szCs w:val="20"/>
        </w:rPr>
      </w:pPr>
      <w:r w:rsidRPr="003B2E4A">
        <w:rPr>
          <w:rFonts w:ascii="Arial" w:hAnsi="Arial" w:cs="Arial"/>
          <w:sz w:val="20"/>
          <w:szCs w:val="20"/>
        </w:rPr>
        <w:t xml:space="preserve">           </w:t>
      </w:r>
      <w:r w:rsidR="00E10C1B" w:rsidRPr="003B2E4A">
        <w:rPr>
          <w:rFonts w:ascii="Arial" w:hAnsi="Arial" w:cs="Arial"/>
          <w:sz w:val="20"/>
          <w:szCs w:val="20"/>
        </w:rPr>
        <w:t>Atendimento ao público que procura informações sobre sua situação cadastral, se necessário fornecendo declaração sobre o mesmo. Agilidade no recebimento de reabilitações e registros de SPC.</w:t>
      </w:r>
    </w:p>
    <w:p w:rsidR="00E10C1B" w:rsidRPr="003B2E4A" w:rsidRDefault="00E10C1B" w:rsidP="00E10C1B">
      <w:pPr>
        <w:jc w:val="both"/>
        <w:rPr>
          <w:rFonts w:ascii="Arial" w:hAnsi="Arial" w:cs="Arial"/>
          <w:sz w:val="20"/>
          <w:szCs w:val="20"/>
        </w:rPr>
      </w:pPr>
      <w:r w:rsidRPr="003B2E4A">
        <w:rPr>
          <w:rFonts w:ascii="Arial" w:hAnsi="Arial" w:cs="Arial"/>
          <w:sz w:val="20"/>
          <w:szCs w:val="20"/>
        </w:rPr>
        <w:t xml:space="preserve">  </w:t>
      </w:r>
    </w:p>
    <w:p w:rsidR="00E10C1B" w:rsidRPr="003B2E4A" w:rsidRDefault="003E293C" w:rsidP="00E10C1B">
      <w:pPr>
        <w:jc w:val="both"/>
        <w:rPr>
          <w:rFonts w:ascii="Arial" w:hAnsi="Arial" w:cs="Arial"/>
          <w:b/>
          <w:sz w:val="20"/>
          <w:szCs w:val="20"/>
        </w:rPr>
      </w:pPr>
      <w:r w:rsidRPr="003B2E4A">
        <w:rPr>
          <w:rFonts w:ascii="Arial" w:hAnsi="Arial" w:cs="Arial"/>
          <w:b/>
          <w:sz w:val="20"/>
          <w:szCs w:val="20"/>
        </w:rPr>
        <w:t>1</w:t>
      </w:r>
      <w:r w:rsidR="00726138" w:rsidRPr="003B2E4A">
        <w:rPr>
          <w:rFonts w:ascii="Arial" w:hAnsi="Arial" w:cs="Arial"/>
          <w:b/>
          <w:sz w:val="20"/>
          <w:szCs w:val="20"/>
        </w:rPr>
        <w:t>3</w:t>
      </w:r>
      <w:r w:rsidR="00E10C1B" w:rsidRPr="003B2E4A">
        <w:rPr>
          <w:rFonts w:ascii="Arial" w:hAnsi="Arial" w:cs="Arial"/>
          <w:b/>
          <w:sz w:val="20"/>
          <w:szCs w:val="20"/>
        </w:rPr>
        <w:t xml:space="preserve"> – PORTAL ACESJO</w:t>
      </w:r>
    </w:p>
    <w:p w:rsidR="00AC5148" w:rsidRPr="003B2E4A" w:rsidRDefault="00E10C1B" w:rsidP="0072613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B2E4A">
        <w:rPr>
          <w:rFonts w:ascii="Arial" w:hAnsi="Arial" w:cs="Arial"/>
          <w:sz w:val="20"/>
          <w:szCs w:val="20"/>
        </w:rPr>
        <w:t xml:space="preserve">Através do endereço </w:t>
      </w:r>
      <w:hyperlink r:id="rId13" w:history="1">
        <w:r w:rsidRPr="003B2E4A">
          <w:rPr>
            <w:rStyle w:val="Hyperlink"/>
            <w:rFonts w:ascii="Arial" w:hAnsi="Arial" w:cs="Arial"/>
            <w:sz w:val="20"/>
            <w:szCs w:val="20"/>
          </w:rPr>
          <w:t>www.acesjo.com.br</w:t>
        </w:r>
      </w:hyperlink>
      <w:r w:rsidRPr="003B2E4A">
        <w:rPr>
          <w:rFonts w:ascii="Arial" w:hAnsi="Arial" w:cs="Arial"/>
          <w:sz w:val="20"/>
          <w:szCs w:val="20"/>
        </w:rPr>
        <w:t xml:space="preserve">, com objetivo criar um canal de comunicação direto para levar informações aos associados (as) e comunidade em geral e ao mesmo tempo receber informações, sugestões e solicitações dos visitantes do site.   </w:t>
      </w:r>
    </w:p>
    <w:p w:rsidR="00E10C1B" w:rsidRPr="003B2E4A" w:rsidRDefault="00E10C1B" w:rsidP="00E10C1B">
      <w:pPr>
        <w:jc w:val="both"/>
        <w:rPr>
          <w:rFonts w:ascii="Arial" w:hAnsi="Arial" w:cs="Arial"/>
          <w:sz w:val="20"/>
          <w:szCs w:val="20"/>
        </w:rPr>
      </w:pPr>
    </w:p>
    <w:p w:rsidR="00E10C1B" w:rsidRPr="003B2E4A" w:rsidRDefault="00E10C1B" w:rsidP="00E10C1B">
      <w:pPr>
        <w:jc w:val="both"/>
        <w:rPr>
          <w:rFonts w:ascii="Arial" w:hAnsi="Arial" w:cs="Arial"/>
          <w:b/>
          <w:sz w:val="20"/>
          <w:szCs w:val="20"/>
        </w:rPr>
      </w:pPr>
      <w:r w:rsidRPr="003B2E4A">
        <w:rPr>
          <w:rFonts w:ascii="Arial" w:hAnsi="Arial" w:cs="Arial"/>
          <w:b/>
          <w:sz w:val="20"/>
          <w:szCs w:val="20"/>
        </w:rPr>
        <w:t>1</w:t>
      </w:r>
      <w:r w:rsidR="00726138" w:rsidRPr="003B2E4A">
        <w:rPr>
          <w:rFonts w:ascii="Arial" w:hAnsi="Arial" w:cs="Arial"/>
          <w:b/>
          <w:sz w:val="20"/>
          <w:szCs w:val="20"/>
        </w:rPr>
        <w:t>4</w:t>
      </w:r>
      <w:r w:rsidR="0039552A" w:rsidRPr="003B2E4A">
        <w:rPr>
          <w:rFonts w:ascii="Arial" w:hAnsi="Arial" w:cs="Arial"/>
          <w:b/>
          <w:sz w:val="20"/>
          <w:szCs w:val="20"/>
        </w:rPr>
        <w:t xml:space="preserve"> </w:t>
      </w:r>
      <w:r w:rsidRPr="003B2E4A">
        <w:rPr>
          <w:rFonts w:ascii="Arial" w:hAnsi="Arial" w:cs="Arial"/>
          <w:b/>
          <w:sz w:val="20"/>
          <w:szCs w:val="20"/>
        </w:rPr>
        <w:t>– CURSOS E TREINAMENTOS</w:t>
      </w:r>
    </w:p>
    <w:p w:rsidR="00E10C1B" w:rsidRDefault="0039552A" w:rsidP="00E10C1B">
      <w:pPr>
        <w:jc w:val="both"/>
        <w:rPr>
          <w:rFonts w:ascii="Arial" w:hAnsi="Arial" w:cs="Arial"/>
          <w:sz w:val="20"/>
          <w:szCs w:val="20"/>
        </w:rPr>
      </w:pPr>
      <w:r w:rsidRPr="003B2E4A">
        <w:rPr>
          <w:rFonts w:ascii="Arial" w:hAnsi="Arial" w:cs="Arial"/>
          <w:sz w:val="20"/>
          <w:szCs w:val="20"/>
        </w:rPr>
        <w:t xml:space="preserve">     </w:t>
      </w:r>
      <w:r w:rsidR="00E10C1B" w:rsidRPr="003B2E4A">
        <w:rPr>
          <w:rFonts w:ascii="Arial" w:hAnsi="Arial" w:cs="Arial"/>
          <w:sz w:val="20"/>
          <w:szCs w:val="20"/>
        </w:rPr>
        <w:t>A ACESJO conta co</w:t>
      </w:r>
      <w:r w:rsidR="0028684A" w:rsidRPr="003B2E4A">
        <w:rPr>
          <w:rFonts w:ascii="Arial" w:hAnsi="Arial" w:cs="Arial"/>
          <w:sz w:val="20"/>
          <w:szCs w:val="20"/>
        </w:rPr>
        <w:t>m a parceria do SEBRAE</w:t>
      </w:r>
      <w:r w:rsidR="003B2E4A" w:rsidRPr="003B2E4A">
        <w:rPr>
          <w:rFonts w:ascii="Arial" w:hAnsi="Arial" w:cs="Arial"/>
          <w:sz w:val="20"/>
          <w:szCs w:val="20"/>
        </w:rPr>
        <w:t>, SENAI</w:t>
      </w:r>
      <w:r w:rsidR="0028684A" w:rsidRPr="003B2E4A">
        <w:rPr>
          <w:rFonts w:ascii="Arial" w:hAnsi="Arial" w:cs="Arial"/>
          <w:sz w:val="20"/>
          <w:szCs w:val="20"/>
        </w:rPr>
        <w:t xml:space="preserve"> e SENAC </w:t>
      </w:r>
      <w:r w:rsidR="00E10C1B" w:rsidRPr="003B2E4A">
        <w:rPr>
          <w:rFonts w:ascii="Arial" w:hAnsi="Arial" w:cs="Arial"/>
          <w:sz w:val="20"/>
          <w:szCs w:val="20"/>
        </w:rPr>
        <w:t xml:space="preserve">para a realização de cursos e treinamentos, que qualificam e atualizam os </w:t>
      </w:r>
      <w:r w:rsidR="0028684A" w:rsidRPr="003B2E4A">
        <w:rPr>
          <w:rFonts w:ascii="Arial" w:hAnsi="Arial" w:cs="Arial"/>
          <w:sz w:val="20"/>
          <w:szCs w:val="20"/>
        </w:rPr>
        <w:t>empresários (</w:t>
      </w:r>
      <w:r w:rsidR="00E10C1B" w:rsidRPr="003B2E4A">
        <w:rPr>
          <w:rFonts w:ascii="Arial" w:hAnsi="Arial" w:cs="Arial"/>
          <w:sz w:val="20"/>
          <w:szCs w:val="20"/>
        </w:rPr>
        <w:t xml:space="preserve">as) e seus colaboradores. </w:t>
      </w:r>
    </w:p>
    <w:p w:rsidR="00B05DA2" w:rsidRDefault="00B05DA2" w:rsidP="00E10C1B">
      <w:pPr>
        <w:jc w:val="both"/>
        <w:rPr>
          <w:rFonts w:ascii="Arial" w:hAnsi="Arial" w:cs="Arial"/>
          <w:sz w:val="20"/>
          <w:szCs w:val="20"/>
        </w:rPr>
      </w:pPr>
    </w:p>
    <w:p w:rsidR="00B05DA2" w:rsidRPr="00AE5E39" w:rsidRDefault="00B05DA2" w:rsidP="00E10C1B">
      <w:pPr>
        <w:jc w:val="both"/>
        <w:rPr>
          <w:rFonts w:ascii="Arial" w:hAnsi="Arial" w:cs="Arial"/>
          <w:b/>
          <w:sz w:val="22"/>
          <w:szCs w:val="20"/>
          <w:u w:val="single"/>
        </w:rPr>
      </w:pPr>
      <w:proofErr w:type="gramStart"/>
      <w:r w:rsidRPr="00AE5E39">
        <w:rPr>
          <w:rFonts w:ascii="Arial" w:hAnsi="Arial" w:cs="Arial"/>
          <w:b/>
          <w:color w:val="1D1B11" w:themeColor="background2" w:themeShade="1A"/>
          <w:sz w:val="22"/>
          <w:szCs w:val="20"/>
          <w:u w:val="single"/>
        </w:rPr>
        <w:t xml:space="preserve">AGENDA </w:t>
      </w:r>
      <w:r w:rsidRPr="00AE5E39">
        <w:rPr>
          <w:rFonts w:ascii="Arial" w:hAnsi="Arial" w:cs="Arial"/>
          <w:b/>
          <w:sz w:val="22"/>
          <w:szCs w:val="20"/>
          <w:u w:val="single"/>
        </w:rPr>
        <w:t>:</w:t>
      </w:r>
      <w:proofErr w:type="gramEnd"/>
      <w:r w:rsidRPr="00AE5E39">
        <w:rPr>
          <w:rFonts w:ascii="Arial" w:hAnsi="Arial" w:cs="Arial"/>
          <w:b/>
          <w:sz w:val="22"/>
          <w:szCs w:val="20"/>
          <w:u w:val="single"/>
        </w:rPr>
        <w:t xml:space="preserve"> Palestra: finanças pessoal e empresarial – agosto</w:t>
      </w:r>
      <w:r w:rsidR="00AE5E39" w:rsidRPr="00AE5E39">
        <w:rPr>
          <w:rFonts w:ascii="Arial" w:hAnsi="Arial" w:cs="Arial"/>
          <w:b/>
          <w:sz w:val="22"/>
          <w:szCs w:val="20"/>
          <w:u w:val="single"/>
        </w:rPr>
        <w:t xml:space="preserve"> 2017</w:t>
      </w:r>
      <w:r w:rsidRPr="00AE5E39">
        <w:rPr>
          <w:rFonts w:ascii="Arial" w:hAnsi="Arial" w:cs="Arial"/>
          <w:b/>
          <w:sz w:val="22"/>
          <w:szCs w:val="20"/>
          <w:u w:val="single"/>
        </w:rPr>
        <w:t>/ Palestra : Dia do vendedor – Setembro</w:t>
      </w:r>
      <w:r w:rsidR="00AE5E39" w:rsidRPr="00AE5E39">
        <w:rPr>
          <w:rFonts w:ascii="Arial" w:hAnsi="Arial" w:cs="Arial"/>
          <w:b/>
          <w:sz w:val="22"/>
          <w:szCs w:val="20"/>
          <w:u w:val="single"/>
        </w:rPr>
        <w:t xml:space="preserve"> 2017</w:t>
      </w:r>
      <w:r w:rsidRPr="00AE5E39">
        <w:rPr>
          <w:rFonts w:ascii="Arial" w:hAnsi="Arial" w:cs="Arial"/>
          <w:b/>
          <w:sz w:val="22"/>
          <w:szCs w:val="20"/>
          <w:u w:val="single"/>
        </w:rPr>
        <w:t xml:space="preserve"> / Capacitação: Vendas de fim de ano – Outubro</w:t>
      </w:r>
      <w:r w:rsidR="00AE5E39" w:rsidRPr="00AE5E39">
        <w:rPr>
          <w:rFonts w:ascii="Arial" w:hAnsi="Arial" w:cs="Arial"/>
          <w:b/>
          <w:sz w:val="22"/>
          <w:szCs w:val="20"/>
          <w:u w:val="single"/>
        </w:rPr>
        <w:t xml:space="preserve"> 2017</w:t>
      </w:r>
      <w:r w:rsidRPr="00AE5E39">
        <w:rPr>
          <w:rFonts w:ascii="Arial" w:hAnsi="Arial" w:cs="Arial"/>
          <w:b/>
          <w:sz w:val="22"/>
          <w:szCs w:val="20"/>
          <w:u w:val="single"/>
        </w:rPr>
        <w:t xml:space="preserve"> / </w:t>
      </w:r>
      <w:proofErr w:type="spellStart"/>
      <w:r w:rsidRPr="00AE5E39">
        <w:rPr>
          <w:rFonts w:ascii="Arial" w:hAnsi="Arial" w:cs="Arial"/>
          <w:b/>
          <w:sz w:val="22"/>
          <w:szCs w:val="20"/>
          <w:u w:val="single"/>
        </w:rPr>
        <w:t>Empretec</w:t>
      </w:r>
      <w:proofErr w:type="spellEnd"/>
      <w:r w:rsidR="00AE5E39" w:rsidRPr="00AE5E39">
        <w:rPr>
          <w:rFonts w:ascii="Arial" w:hAnsi="Arial" w:cs="Arial"/>
          <w:b/>
          <w:sz w:val="22"/>
          <w:szCs w:val="20"/>
          <w:u w:val="single"/>
        </w:rPr>
        <w:t xml:space="preserve"> – maio 2018</w:t>
      </w:r>
    </w:p>
    <w:p w:rsidR="0063463C" w:rsidRPr="003B2E4A" w:rsidRDefault="0063463C" w:rsidP="00E10C1B">
      <w:pPr>
        <w:jc w:val="both"/>
        <w:rPr>
          <w:rFonts w:ascii="Arial" w:hAnsi="Arial" w:cs="Arial"/>
          <w:sz w:val="20"/>
          <w:szCs w:val="20"/>
        </w:rPr>
      </w:pPr>
    </w:p>
    <w:p w:rsidR="00726138" w:rsidRPr="003B2E4A" w:rsidRDefault="00D46C02" w:rsidP="00E10C1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6D17ADA" wp14:editId="6D62CCD7">
            <wp:simplePos x="0" y="0"/>
            <wp:positionH relativeFrom="column">
              <wp:posOffset>-41910</wp:posOffset>
            </wp:positionH>
            <wp:positionV relativeFrom="paragraph">
              <wp:posOffset>659766</wp:posOffset>
            </wp:positionV>
            <wp:extent cx="1905000" cy="1553210"/>
            <wp:effectExtent l="0" t="0" r="0" b="0"/>
            <wp:wrapNone/>
            <wp:docPr id="12" name="Imagem 12" descr="Resultado de imagem para POLISAU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POLISAUDE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63C">
        <w:rPr>
          <w:rFonts w:ascii="Arial" w:hAnsi="Arial" w:cs="Arial"/>
          <w:noProof/>
          <w:color w:val="FF0000"/>
          <w:sz w:val="18"/>
          <w:szCs w:val="18"/>
        </w:rPr>
        <w:drawing>
          <wp:inline distT="0" distB="0" distL="0" distR="0" wp14:anchorId="489C595F" wp14:editId="311D6AD4">
            <wp:extent cx="1390650" cy="6191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0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63C">
        <w:rPr>
          <w:rFonts w:ascii="Arial" w:hAnsi="Arial" w:cs="Arial"/>
          <w:b/>
          <w:sz w:val="20"/>
          <w:szCs w:val="20"/>
        </w:rPr>
        <w:t xml:space="preserve">   </w:t>
      </w:r>
      <w:r w:rsidR="00726138" w:rsidRPr="003B2E4A">
        <w:rPr>
          <w:rFonts w:ascii="Arial" w:hAnsi="Arial" w:cs="Arial"/>
          <w:b/>
          <w:sz w:val="20"/>
          <w:szCs w:val="20"/>
        </w:rPr>
        <w:t>15 – PLANO EMPRESARIAL UNIMED</w:t>
      </w:r>
    </w:p>
    <w:p w:rsidR="00726138" w:rsidRDefault="0048263E" w:rsidP="0048263E">
      <w:pPr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3B2E4A">
        <w:rPr>
          <w:rFonts w:ascii="Arial" w:hAnsi="Arial" w:cs="Arial"/>
          <w:color w:val="000000"/>
          <w:sz w:val="21"/>
          <w:szCs w:val="21"/>
        </w:rPr>
        <w:t>Convênio plano empresarial, opção enfermaria e apartamento. Com ótimos descontos para todas as idades</w:t>
      </w:r>
      <w:r w:rsidR="00381EE5">
        <w:rPr>
          <w:rFonts w:ascii="Arial" w:hAnsi="Arial" w:cs="Arial"/>
          <w:color w:val="000000"/>
          <w:sz w:val="21"/>
          <w:szCs w:val="21"/>
        </w:rPr>
        <w:t>, valores que variam de R$ 122,71 até R$ 1.183,42 de desconto</w:t>
      </w:r>
      <w:r w:rsidRPr="003B2E4A">
        <w:rPr>
          <w:rFonts w:ascii="Arial" w:hAnsi="Arial" w:cs="Arial"/>
          <w:color w:val="000000"/>
          <w:sz w:val="21"/>
          <w:szCs w:val="21"/>
        </w:rPr>
        <w:t>.</w:t>
      </w:r>
    </w:p>
    <w:p w:rsidR="00D46C02" w:rsidRDefault="00D46C02" w:rsidP="0048263E">
      <w:pPr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597B10" w:rsidRDefault="00597B10" w:rsidP="0048263E">
      <w:pPr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597B10" w:rsidRPr="00D46C02" w:rsidRDefault="00D46C02" w:rsidP="00D46C02">
      <w:pPr>
        <w:tabs>
          <w:tab w:val="left" w:pos="3150"/>
        </w:tabs>
        <w:ind w:firstLine="708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ab/>
      </w:r>
      <w:r>
        <w:rPr>
          <w:rFonts w:ascii="Arial" w:hAnsi="Arial" w:cs="Arial"/>
          <w:b/>
          <w:color w:val="000000"/>
          <w:sz w:val="21"/>
          <w:szCs w:val="21"/>
        </w:rPr>
        <w:t>16- PLANO EMPRESARIAL POLI SAÚDE</w:t>
      </w:r>
    </w:p>
    <w:p w:rsidR="00597B10" w:rsidRDefault="00597B10" w:rsidP="0048263E">
      <w:pPr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597B10" w:rsidRPr="00D46C02" w:rsidRDefault="00D46C02" w:rsidP="00D46C02">
      <w:pPr>
        <w:jc w:val="both"/>
        <w:rPr>
          <w:rFonts w:ascii="Arial" w:hAnsi="Arial" w:cs="Arial"/>
          <w:color w:val="1D1B11" w:themeColor="background2" w:themeShade="1A"/>
          <w:sz w:val="22"/>
        </w:rPr>
      </w:pPr>
      <w:r w:rsidRPr="00D46C02">
        <w:rPr>
          <w:rFonts w:ascii="Arial" w:hAnsi="Arial" w:cs="Arial"/>
          <w:color w:val="1D1B11" w:themeColor="background2" w:themeShade="1A"/>
          <w:sz w:val="22"/>
        </w:rPr>
        <w:t>Segurança e tranquilidade são sentimentos que na Poli Saúde caminham lado a lado. Em Pato Branco e região, nossos beneficiários têm à disposição atendimento efetivo em diversas especialidades, e também consultas, exames, procedimentos ambulatoriais, procedimentos de alta complexidade e internações.</w:t>
      </w:r>
    </w:p>
    <w:p w:rsidR="00D46C02" w:rsidRDefault="00D46C02" w:rsidP="00D46C02">
      <w:pPr>
        <w:jc w:val="both"/>
        <w:rPr>
          <w:rFonts w:ascii="Arial" w:hAnsi="Arial" w:cs="Arial"/>
          <w:color w:val="1D1B11" w:themeColor="background2" w:themeShade="1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0D2791" wp14:editId="35B3A6F0">
            <wp:simplePos x="0" y="0"/>
            <wp:positionH relativeFrom="column">
              <wp:posOffset>-203835</wp:posOffset>
            </wp:positionH>
            <wp:positionV relativeFrom="paragraph">
              <wp:posOffset>209550</wp:posOffset>
            </wp:positionV>
            <wp:extent cx="1057275" cy="1057275"/>
            <wp:effectExtent l="0" t="0" r="0" b="0"/>
            <wp:wrapNone/>
            <wp:docPr id="16" name="Imagem 16" descr="Resultado de imagem para programa de rá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programa de rádi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6C02" w:rsidRPr="00D46C02" w:rsidRDefault="00D46C02" w:rsidP="00D46C02">
      <w:pPr>
        <w:jc w:val="both"/>
        <w:rPr>
          <w:rFonts w:ascii="Arial" w:hAnsi="Arial" w:cs="Arial"/>
          <w:color w:val="1D1B11" w:themeColor="background2" w:themeShade="1A"/>
          <w:sz w:val="20"/>
          <w:szCs w:val="20"/>
        </w:rPr>
      </w:pPr>
    </w:p>
    <w:p w:rsidR="00E10C1B" w:rsidRPr="00D46C02" w:rsidRDefault="00D46C02" w:rsidP="00D46C02">
      <w:pPr>
        <w:tabs>
          <w:tab w:val="left" w:pos="159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17- </w:t>
      </w:r>
      <w:r w:rsidRPr="00D46C02">
        <w:rPr>
          <w:rFonts w:ascii="Arial" w:hAnsi="Arial" w:cs="Arial"/>
          <w:b/>
          <w:sz w:val="20"/>
          <w:szCs w:val="20"/>
        </w:rPr>
        <w:t>INFORMATIVO ACESJO</w:t>
      </w:r>
    </w:p>
    <w:p w:rsidR="00D46C02" w:rsidRDefault="00D46C02" w:rsidP="00E10C1B">
      <w:pPr>
        <w:jc w:val="both"/>
        <w:rPr>
          <w:rFonts w:ascii="Arial" w:hAnsi="Arial" w:cs="Arial"/>
          <w:sz w:val="20"/>
          <w:szCs w:val="20"/>
        </w:rPr>
      </w:pPr>
    </w:p>
    <w:p w:rsidR="00D46C02" w:rsidRDefault="00D46C02" w:rsidP="00E10C1B">
      <w:pPr>
        <w:jc w:val="both"/>
        <w:rPr>
          <w:rFonts w:ascii="Arial" w:hAnsi="Arial" w:cs="Arial"/>
          <w:sz w:val="20"/>
          <w:szCs w:val="20"/>
        </w:rPr>
      </w:pPr>
    </w:p>
    <w:p w:rsidR="00D46C02" w:rsidRDefault="00D46C02" w:rsidP="00D46C02">
      <w:pPr>
        <w:tabs>
          <w:tab w:val="left" w:pos="1890"/>
        </w:tabs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05DA2" w:rsidRPr="00D46C02">
        <w:rPr>
          <w:rFonts w:ascii="Arial" w:hAnsi="Arial" w:cs="Arial"/>
          <w:sz w:val="22"/>
          <w:szCs w:val="20"/>
        </w:rPr>
        <w:t>Com entrevistas</w:t>
      </w:r>
      <w:r w:rsidRPr="00D46C02">
        <w:rPr>
          <w:rFonts w:ascii="Arial" w:hAnsi="Arial" w:cs="Arial"/>
          <w:sz w:val="22"/>
          <w:szCs w:val="20"/>
        </w:rPr>
        <w:t>, informações, notícias, novidades aos associados e a comunidade, todos os sábados ás 11:46h na Rádio RCS Fm. Valorizado o comércio local e nossos associados ACESJO.</w:t>
      </w:r>
    </w:p>
    <w:p w:rsidR="00D46C02" w:rsidRDefault="00D46C02" w:rsidP="00E10C1B">
      <w:pPr>
        <w:jc w:val="both"/>
        <w:rPr>
          <w:rFonts w:ascii="Arial" w:hAnsi="Arial" w:cs="Arial"/>
          <w:sz w:val="20"/>
          <w:szCs w:val="20"/>
        </w:rPr>
      </w:pPr>
    </w:p>
    <w:p w:rsidR="00D46C02" w:rsidRDefault="00D46C02" w:rsidP="00E10C1B">
      <w:pPr>
        <w:jc w:val="both"/>
        <w:rPr>
          <w:rFonts w:ascii="Arial" w:hAnsi="Arial" w:cs="Arial"/>
          <w:sz w:val="20"/>
          <w:szCs w:val="20"/>
        </w:rPr>
      </w:pPr>
    </w:p>
    <w:p w:rsidR="00D46C02" w:rsidRPr="003B2E4A" w:rsidRDefault="00D46C02" w:rsidP="00E10C1B">
      <w:pPr>
        <w:jc w:val="both"/>
        <w:rPr>
          <w:rFonts w:ascii="Arial" w:hAnsi="Arial" w:cs="Arial"/>
          <w:sz w:val="20"/>
          <w:szCs w:val="20"/>
        </w:rPr>
      </w:pPr>
    </w:p>
    <w:p w:rsidR="00E10C1B" w:rsidRPr="003B2E4A" w:rsidRDefault="00D46C02" w:rsidP="00E10C1B">
      <w:pPr>
        <w:jc w:val="bot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18</w:t>
      </w:r>
      <w:r w:rsidR="0048263E" w:rsidRPr="003B2E4A">
        <w:rPr>
          <w:rFonts w:ascii="Arial" w:hAnsi="Arial" w:cs="Arial"/>
          <w:b/>
          <w:sz w:val="20"/>
          <w:szCs w:val="18"/>
        </w:rPr>
        <w:t xml:space="preserve"> – CAMPANHA DE INCENTIVO AS VENDAS</w:t>
      </w:r>
    </w:p>
    <w:p w:rsidR="0048263E" w:rsidRDefault="0048263E" w:rsidP="0048263E">
      <w:pPr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AFAFA"/>
        </w:rPr>
      </w:pPr>
      <w:r w:rsidRPr="003B2E4A">
        <w:rPr>
          <w:rFonts w:ascii="Arial" w:hAnsi="Arial" w:cs="Arial"/>
          <w:color w:val="000000"/>
          <w:sz w:val="21"/>
          <w:szCs w:val="21"/>
          <w:shd w:val="clear" w:color="auto" w:fill="FAFAFA"/>
        </w:rPr>
        <w:t xml:space="preserve">Para aquecer </w:t>
      </w:r>
      <w:r w:rsidR="003B2E4A" w:rsidRPr="003B2E4A">
        <w:rPr>
          <w:rFonts w:ascii="Arial" w:hAnsi="Arial" w:cs="Arial"/>
          <w:color w:val="000000"/>
          <w:sz w:val="21"/>
          <w:szCs w:val="21"/>
          <w:shd w:val="clear" w:color="auto" w:fill="FAFAFA"/>
        </w:rPr>
        <w:t>as vendas d</w:t>
      </w:r>
      <w:r w:rsidRPr="003B2E4A">
        <w:rPr>
          <w:rFonts w:ascii="Arial" w:hAnsi="Arial" w:cs="Arial"/>
          <w:color w:val="000000"/>
          <w:sz w:val="21"/>
          <w:szCs w:val="21"/>
          <w:shd w:val="clear" w:color="auto" w:fill="FAFAFA"/>
        </w:rPr>
        <w:t>o comércio, a ACESJO promove a campanha de incentivo às vendas de final de ano e Natal.</w:t>
      </w:r>
    </w:p>
    <w:p w:rsidR="008C0A80" w:rsidRDefault="008C0A80" w:rsidP="0048263E">
      <w:pPr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AFAFA"/>
        </w:rPr>
      </w:pPr>
    </w:p>
    <w:p w:rsidR="008C0A80" w:rsidRDefault="008C0A80" w:rsidP="008C0A80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AFAFA"/>
        </w:rPr>
      </w:pPr>
      <w:r>
        <w:rPr>
          <w:noProof/>
        </w:rPr>
        <w:drawing>
          <wp:inline distT="0" distB="0" distL="0" distR="0">
            <wp:extent cx="5819775" cy="2154206"/>
            <wp:effectExtent l="0" t="0" r="0" b="0"/>
            <wp:docPr id="18" name="Imagem 18" descr="Resultado de imagem para natal sonho dourad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natal sonho dourado 20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565" cy="21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3C" w:rsidRDefault="008C0A80" w:rsidP="0048263E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Natal Sonho Dourado 2017,</w:t>
      </w:r>
      <w:r>
        <w:rPr>
          <w:rFonts w:ascii="Arial" w:hAnsi="Arial" w:cs="Arial"/>
          <w:color w:val="000000"/>
          <w:shd w:val="clear" w:color="auto" w:fill="FFFFFF"/>
        </w:rPr>
        <w:t xml:space="preserve"> a previsão é envolver mais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de </w:t>
      </w:r>
      <w:r>
        <w:rPr>
          <w:rFonts w:ascii="Arial" w:hAnsi="Arial" w:cs="Arial"/>
          <w:color w:val="000000"/>
          <w:shd w:val="clear" w:color="auto" w:fill="FFFFFF"/>
        </w:rPr>
        <w:t xml:space="preserve"> 50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cidades e mais de 350 mil consumidores. Serão distribuída</w:t>
      </w:r>
      <w:r>
        <w:rPr>
          <w:rFonts w:ascii="Arial" w:hAnsi="Arial" w:cs="Arial"/>
          <w:color w:val="000000"/>
          <w:shd w:val="clear" w:color="auto" w:fill="FFFFFF"/>
        </w:rPr>
        <w:t>s 7 milhões de rasgadinhas. Acima de</w:t>
      </w:r>
      <w:r>
        <w:rPr>
          <w:rFonts w:ascii="Arial" w:hAnsi="Arial" w:cs="Arial"/>
          <w:color w:val="000000"/>
          <w:shd w:val="clear" w:color="auto" w:fill="FFFFFF"/>
        </w:rPr>
        <w:t xml:space="preserve"> R$ 50,00 em compra dá direito a uma rasgadinha.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Acesjo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garantiu para São Jorge D’Oeste ainda mais 1 moto 0km e 12 vale compras no valor de R$ 300,00 cada.</w:t>
      </w:r>
    </w:p>
    <w:p w:rsidR="008C0A80" w:rsidRDefault="008C0A80" w:rsidP="0048263E">
      <w:pPr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AFAFA"/>
        </w:rPr>
      </w:pPr>
    </w:p>
    <w:p w:rsidR="00EF15C5" w:rsidRDefault="00EF15C5" w:rsidP="0048263E">
      <w:pPr>
        <w:ind w:firstLine="708"/>
        <w:jc w:val="both"/>
        <w:rPr>
          <w:rFonts w:ascii="Arial" w:hAnsi="Arial" w:cs="Arial"/>
          <w:color w:val="FF0000"/>
          <w:sz w:val="18"/>
          <w:szCs w:val="18"/>
        </w:rPr>
      </w:pPr>
    </w:p>
    <w:p w:rsidR="00EF15C5" w:rsidRDefault="0063463C" w:rsidP="0048263E">
      <w:pPr>
        <w:ind w:firstLine="708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  </w:t>
      </w:r>
    </w:p>
    <w:p w:rsidR="0063463C" w:rsidRDefault="0063463C" w:rsidP="0048263E">
      <w:pPr>
        <w:ind w:firstLine="708"/>
        <w:jc w:val="both"/>
        <w:rPr>
          <w:rFonts w:ascii="Arial" w:hAnsi="Arial" w:cs="Arial"/>
          <w:color w:val="FF0000"/>
          <w:sz w:val="18"/>
          <w:szCs w:val="18"/>
        </w:rPr>
      </w:pPr>
    </w:p>
    <w:p w:rsidR="008C0A80" w:rsidRDefault="008C0A80" w:rsidP="0048263E">
      <w:pPr>
        <w:ind w:firstLine="708"/>
        <w:jc w:val="both"/>
        <w:rPr>
          <w:rFonts w:ascii="Arial" w:hAnsi="Arial" w:cs="Arial"/>
          <w:color w:val="FF0000"/>
          <w:sz w:val="18"/>
          <w:szCs w:val="18"/>
        </w:rPr>
      </w:pPr>
    </w:p>
    <w:p w:rsidR="008C0A80" w:rsidRDefault="008C0A80" w:rsidP="0048263E">
      <w:pPr>
        <w:ind w:firstLine="708"/>
        <w:jc w:val="both"/>
        <w:rPr>
          <w:rFonts w:ascii="Arial" w:hAnsi="Arial" w:cs="Arial"/>
          <w:color w:val="FF0000"/>
          <w:sz w:val="18"/>
          <w:szCs w:val="18"/>
        </w:rPr>
      </w:pPr>
    </w:p>
    <w:p w:rsidR="008C0A80" w:rsidRDefault="008C0A80" w:rsidP="0048263E">
      <w:pPr>
        <w:ind w:firstLine="708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noProof/>
          <w:color w:val="FF0000"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7F078082" wp14:editId="5DDA0338">
            <wp:simplePos x="0" y="0"/>
            <wp:positionH relativeFrom="column">
              <wp:posOffset>1720215</wp:posOffset>
            </wp:positionH>
            <wp:positionV relativeFrom="paragraph">
              <wp:posOffset>7620</wp:posOffset>
            </wp:positionV>
            <wp:extent cx="1590675" cy="56578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2)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0A80" w:rsidRDefault="008C0A80" w:rsidP="0048263E">
      <w:pPr>
        <w:ind w:firstLine="708"/>
        <w:jc w:val="both"/>
        <w:rPr>
          <w:rFonts w:ascii="Arial" w:hAnsi="Arial" w:cs="Arial"/>
          <w:color w:val="FF0000"/>
          <w:sz w:val="18"/>
          <w:szCs w:val="18"/>
        </w:rPr>
      </w:pPr>
    </w:p>
    <w:p w:rsidR="008C0A80" w:rsidRDefault="008C0A80" w:rsidP="0048263E">
      <w:pPr>
        <w:ind w:firstLine="708"/>
        <w:jc w:val="both"/>
        <w:rPr>
          <w:rFonts w:ascii="Arial" w:hAnsi="Arial" w:cs="Arial"/>
          <w:color w:val="FF0000"/>
          <w:sz w:val="18"/>
          <w:szCs w:val="18"/>
        </w:rPr>
      </w:pPr>
    </w:p>
    <w:p w:rsidR="008C0A80" w:rsidRDefault="008C0A80" w:rsidP="0048263E">
      <w:pPr>
        <w:ind w:firstLine="708"/>
        <w:jc w:val="both"/>
        <w:rPr>
          <w:rFonts w:ascii="Arial" w:hAnsi="Arial" w:cs="Arial"/>
          <w:color w:val="FF0000"/>
          <w:sz w:val="18"/>
          <w:szCs w:val="18"/>
        </w:rPr>
      </w:pPr>
    </w:p>
    <w:p w:rsidR="0063463C" w:rsidRDefault="0063463C" w:rsidP="0048263E">
      <w:pPr>
        <w:ind w:firstLine="708"/>
        <w:jc w:val="both"/>
        <w:rPr>
          <w:rFonts w:ascii="Arial" w:hAnsi="Arial" w:cs="Arial"/>
          <w:color w:val="FF0000"/>
          <w:sz w:val="18"/>
          <w:szCs w:val="18"/>
        </w:rPr>
      </w:pPr>
    </w:p>
    <w:p w:rsidR="00EF15C5" w:rsidRDefault="0063463C" w:rsidP="0063463C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noProof/>
          <w:color w:val="FF0000"/>
          <w:sz w:val="18"/>
          <w:szCs w:val="18"/>
        </w:rPr>
        <w:drawing>
          <wp:inline distT="0" distB="0" distL="0" distR="0">
            <wp:extent cx="1657350" cy="5143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cispa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18"/>
          <w:szCs w:val="18"/>
        </w:rPr>
        <w:t xml:space="preserve">    </w:t>
      </w:r>
      <w:r>
        <w:rPr>
          <w:rFonts w:ascii="Arial" w:hAnsi="Arial" w:cs="Arial"/>
          <w:noProof/>
          <w:color w:val="FF0000"/>
          <w:sz w:val="18"/>
          <w:szCs w:val="18"/>
        </w:rPr>
        <w:drawing>
          <wp:inline distT="0" distB="0" distL="0" distR="0">
            <wp:extent cx="1647825" cy="49657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faciap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15C5">
        <w:rPr>
          <w:rFonts w:ascii="Arial" w:hAnsi="Arial" w:cs="Arial"/>
          <w:noProof/>
          <w:color w:val="FF0000"/>
          <w:sz w:val="18"/>
          <w:szCs w:val="18"/>
        </w:rPr>
        <w:drawing>
          <wp:inline distT="0" distB="0" distL="0" distR="0">
            <wp:extent cx="1762125" cy="55245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cacb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588" cy="5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5C5" w:rsidRDefault="00EF15C5" w:rsidP="0048263E">
      <w:pPr>
        <w:ind w:firstLine="708"/>
        <w:jc w:val="both"/>
        <w:rPr>
          <w:rFonts w:ascii="Arial" w:hAnsi="Arial" w:cs="Arial"/>
          <w:color w:val="FF0000"/>
          <w:sz w:val="18"/>
          <w:szCs w:val="18"/>
        </w:rPr>
      </w:pPr>
    </w:p>
    <w:p w:rsidR="00EF15C5" w:rsidRDefault="0063463C" w:rsidP="0048263E">
      <w:pPr>
        <w:ind w:firstLine="708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</w:t>
      </w:r>
      <w:r w:rsidR="00EF15C5">
        <w:rPr>
          <w:rFonts w:ascii="Arial" w:hAnsi="Arial" w:cs="Arial"/>
          <w:color w:val="FF0000"/>
          <w:sz w:val="18"/>
          <w:szCs w:val="18"/>
        </w:rPr>
        <w:t xml:space="preserve">     </w:t>
      </w:r>
    </w:p>
    <w:p w:rsidR="00EF15C5" w:rsidRDefault="00EF15C5" w:rsidP="0048263E">
      <w:pPr>
        <w:ind w:firstLine="708"/>
        <w:jc w:val="both"/>
        <w:rPr>
          <w:rFonts w:ascii="Arial" w:hAnsi="Arial" w:cs="Arial"/>
          <w:color w:val="FF0000"/>
          <w:sz w:val="18"/>
          <w:szCs w:val="18"/>
        </w:rPr>
      </w:pPr>
    </w:p>
    <w:p w:rsidR="00EF15C5" w:rsidRPr="00726138" w:rsidRDefault="00EF15C5" w:rsidP="0048263E">
      <w:pPr>
        <w:ind w:firstLine="708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="0063463C">
        <w:rPr>
          <w:rFonts w:ascii="Arial" w:hAnsi="Arial" w:cs="Arial"/>
          <w:color w:val="FF0000"/>
          <w:sz w:val="18"/>
          <w:szCs w:val="18"/>
        </w:rPr>
        <w:t xml:space="preserve">    </w:t>
      </w:r>
      <w:bookmarkStart w:id="0" w:name="_GoBack"/>
      <w:bookmarkEnd w:id="0"/>
    </w:p>
    <w:sectPr w:rsidR="00EF15C5" w:rsidRPr="00726138" w:rsidSect="00FB36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0C1B"/>
    <w:rsid w:val="001050DF"/>
    <w:rsid w:val="001A633C"/>
    <w:rsid w:val="00257C4C"/>
    <w:rsid w:val="0028684A"/>
    <w:rsid w:val="00381EE5"/>
    <w:rsid w:val="0039552A"/>
    <w:rsid w:val="003B2E4A"/>
    <w:rsid w:val="003E293C"/>
    <w:rsid w:val="0048263E"/>
    <w:rsid w:val="004B5B8E"/>
    <w:rsid w:val="005214D6"/>
    <w:rsid w:val="00597B10"/>
    <w:rsid w:val="0063463C"/>
    <w:rsid w:val="00726138"/>
    <w:rsid w:val="007F01D6"/>
    <w:rsid w:val="008B03B7"/>
    <w:rsid w:val="008C0A80"/>
    <w:rsid w:val="009171EC"/>
    <w:rsid w:val="00983154"/>
    <w:rsid w:val="00AC5148"/>
    <w:rsid w:val="00AE5E39"/>
    <w:rsid w:val="00B05DA2"/>
    <w:rsid w:val="00BA794A"/>
    <w:rsid w:val="00BC3823"/>
    <w:rsid w:val="00D46C02"/>
    <w:rsid w:val="00E10C1B"/>
    <w:rsid w:val="00E65057"/>
    <w:rsid w:val="00E77FDB"/>
    <w:rsid w:val="00EA1F48"/>
    <w:rsid w:val="00EF15C5"/>
    <w:rsid w:val="00FA0535"/>
    <w:rsid w:val="00FB36C5"/>
    <w:rsid w:val="00FC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14078-32DF-4A18-A215-39B2C920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1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10C1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826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263E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7C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C4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acesjo.com.br" TargetMode="External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hyperlink" Target="mailto:acesjoempreender@hotmail.com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mailto:acesjo.saojorge@outlook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758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Windows User</cp:lastModifiedBy>
  <cp:revision>4</cp:revision>
  <cp:lastPrinted>2015-11-18T13:01:00Z</cp:lastPrinted>
  <dcterms:created xsi:type="dcterms:W3CDTF">2015-11-18T13:16:00Z</dcterms:created>
  <dcterms:modified xsi:type="dcterms:W3CDTF">2017-07-12T12:33:00Z</dcterms:modified>
</cp:coreProperties>
</file>